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1A" w:rsidRPr="006F77E6" w:rsidRDefault="0061551A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8"/>
        </w:rPr>
      </w:pPr>
      <w:r w:rsidRPr="006F77E6">
        <w:rPr>
          <w:rFonts w:asciiTheme="minorHAnsi" w:hAnsiTheme="minorHAnsi" w:cstheme="minorHAnsi"/>
          <w:sz w:val="28"/>
        </w:rPr>
        <w:t xml:space="preserve">Appel à projet étudiants NovaTris </w:t>
      </w:r>
    </w:p>
    <w:p w:rsidR="006F77E6" w:rsidRPr="006F77E6" w:rsidRDefault="006F77E6" w:rsidP="006F77E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8"/>
        </w:rPr>
      </w:pPr>
      <w:r w:rsidRPr="006F77E6">
        <w:rPr>
          <w:rFonts w:asciiTheme="minorHAnsi" w:hAnsiTheme="minorHAnsi" w:cstheme="minorHAnsi"/>
          <w:sz w:val="28"/>
        </w:rPr>
        <w:t>Candidature</w:t>
      </w: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  <w:r w:rsidRPr="006F77E6">
        <w:rPr>
          <w:rFonts w:cstheme="minorHAnsi"/>
        </w:rPr>
        <w:t>Tout(e) étudiant(e) de l’UHA peut bénéficier de ce financement. Le financement de projets par NovaTris n’a pas vocation à se substituer à d’autres aides financières qui peuvent être attribuées à des projets. C’est pourquoi cette aide ne peut être allouée que s’il s’agit d’un projet à vocation transfrontalière et interculturelle. Toutefois, le financement de projets apporté par NovaTris est cumulable avec d’autres aides.</w:t>
      </w: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  <w:r w:rsidRPr="006F77E6">
        <w:rPr>
          <w:rFonts w:cstheme="minorHAnsi"/>
        </w:rPr>
        <w:t>Merci de lire attentivement le règlement régissant l’appel à projet étudiant voté par le CA de l’UHA le 14 avril 2014</w:t>
      </w: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  <w:b/>
        </w:rPr>
      </w:pPr>
      <w:r w:rsidRPr="006F77E6">
        <w:rPr>
          <w:rFonts w:cstheme="minorHAnsi"/>
          <w:b/>
        </w:rPr>
        <w:t xml:space="preserve">Le projet doit obligatoirement correspondre aux critères suivants : </w:t>
      </w:r>
    </w:p>
    <w:p w:rsidR="006F77E6" w:rsidRPr="006F77E6" w:rsidRDefault="006F77E6" w:rsidP="006F77E6">
      <w:pPr>
        <w:rPr>
          <w:rFonts w:cstheme="minorHAnsi"/>
          <w:b/>
        </w:rPr>
      </w:pPr>
    </w:p>
    <w:p w:rsidR="006F77E6" w:rsidRPr="006F77E6" w:rsidRDefault="006F77E6" w:rsidP="006F77E6">
      <w:pPr>
        <w:pStyle w:val="Default"/>
        <w:numPr>
          <w:ilvl w:val="0"/>
          <w:numId w:val="37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 xml:space="preserve">Réalisation du projet par les étudiant(e)s </w:t>
      </w:r>
    </w:p>
    <w:p w:rsidR="006F77E6" w:rsidRPr="006F77E6" w:rsidRDefault="006F77E6" w:rsidP="006F77E6">
      <w:pPr>
        <w:pStyle w:val="Default"/>
        <w:numPr>
          <w:ilvl w:val="0"/>
          <w:numId w:val="37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L’étudiant(e)  porteur(e) du projet doit être régulièrement inscrit à l’Université de Haute-Alsace. L’équipe du projet peut contenir des étudiants non-inscrits à l’UHA.</w:t>
      </w:r>
    </w:p>
    <w:p w:rsidR="006F77E6" w:rsidRPr="006F77E6" w:rsidRDefault="006F77E6" w:rsidP="006F77E6">
      <w:pPr>
        <w:pStyle w:val="Default"/>
        <w:numPr>
          <w:ilvl w:val="0"/>
          <w:numId w:val="37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 xml:space="preserve">Projet portant sur une thématique  transfrontalière ou sur une thématique interculturelle </w:t>
      </w:r>
    </w:p>
    <w:p w:rsidR="006F77E6" w:rsidRDefault="006F77E6" w:rsidP="006F77E6">
      <w:pPr>
        <w:rPr>
          <w:rFonts w:cstheme="minorHAnsi"/>
          <w:sz w:val="24"/>
          <w:szCs w:val="24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  <w:b/>
        </w:rPr>
      </w:pPr>
      <w:r w:rsidRPr="006F77E6">
        <w:rPr>
          <w:rFonts w:cstheme="minorHAnsi"/>
          <w:b/>
        </w:rPr>
        <w:t>Merci de renseigner les points suivants :</w:t>
      </w: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pStyle w:val="Default"/>
        <w:numPr>
          <w:ilvl w:val="0"/>
          <w:numId w:val="38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Présentation du projet et de ses objectifs :</w:t>
      </w:r>
    </w:p>
    <w:p w:rsidR="00503970" w:rsidRDefault="006F77E6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7B2" w:rsidRPr="006F77E6" w:rsidRDefault="00C537B2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Default"/>
        <w:numPr>
          <w:ilvl w:val="0"/>
          <w:numId w:val="38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Présentation de l’équipe participant au projet</w:t>
      </w:r>
      <w:r w:rsidR="00C537B2">
        <w:rPr>
          <w:rFonts w:asciiTheme="minorHAnsi" w:hAnsiTheme="minorHAnsi" w:cstheme="minorHAnsi"/>
          <w:sz w:val="22"/>
          <w:szCs w:val="22"/>
        </w:rPr>
        <w:t> :</w:t>
      </w:r>
    </w:p>
    <w:p w:rsidR="006F77E6" w:rsidRPr="006F77E6" w:rsidRDefault="006F77E6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C537B2" w:rsidRDefault="006F77E6" w:rsidP="00C537B2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</w:t>
      </w:r>
      <w:r w:rsidR="00C537B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</w:t>
      </w:r>
      <w:bookmarkStart w:id="0" w:name="_GoBack"/>
      <w:bookmarkEnd w:id="0"/>
      <w:r w:rsidR="00C537B2">
        <w:rPr>
          <w:rFonts w:asciiTheme="minorHAnsi" w:hAnsiTheme="minorHAnsi" w:cstheme="minorHAnsi"/>
          <w:sz w:val="22"/>
          <w:szCs w:val="22"/>
        </w:rPr>
        <w:t>_</w:t>
      </w:r>
    </w:p>
    <w:p w:rsidR="00C537B2" w:rsidRDefault="00C537B2" w:rsidP="00C537B2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C537B2" w:rsidRDefault="00C537B2" w:rsidP="006F77E6">
      <w:pPr>
        <w:pStyle w:val="Default"/>
        <w:numPr>
          <w:ilvl w:val="0"/>
          <w:numId w:val="38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Apports interculturels et Livrables</w:t>
      </w:r>
    </w:p>
    <w:p w:rsidR="00C537B2" w:rsidRDefault="00C537B2" w:rsidP="00C537B2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7B2" w:rsidRDefault="00C537B2" w:rsidP="00C537B2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C537B2" w:rsidRDefault="00C537B2" w:rsidP="00C537B2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C537B2" w:rsidRDefault="00C537B2" w:rsidP="00C537B2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Default"/>
        <w:numPr>
          <w:ilvl w:val="0"/>
          <w:numId w:val="38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Porteur du projet (au moins une personne)</w:t>
      </w:r>
    </w:p>
    <w:p w:rsidR="006F77E6" w:rsidRPr="006F77E6" w:rsidRDefault="006F77E6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503970">
      <w:pPr>
        <w:pStyle w:val="Default"/>
        <w:spacing w:after="10" w:line="360" w:lineRule="auto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Nom, prénom :</w:t>
      </w:r>
      <w:r w:rsidR="00893278">
        <w:rPr>
          <w:rFonts w:asciiTheme="minorHAnsi" w:hAnsiTheme="minorHAnsi" w:cstheme="minorHAnsi"/>
          <w:sz w:val="22"/>
          <w:szCs w:val="22"/>
        </w:rPr>
        <w:t xml:space="preserve"> </w:t>
      </w: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503970">
        <w:rPr>
          <w:rFonts w:asciiTheme="minorHAnsi" w:hAnsiTheme="minorHAnsi" w:cstheme="minorHAnsi"/>
          <w:sz w:val="22"/>
          <w:szCs w:val="22"/>
        </w:rPr>
        <w:t>________________</w:t>
      </w:r>
      <w:r w:rsidRPr="006F77E6">
        <w:rPr>
          <w:rFonts w:asciiTheme="minorHAnsi" w:hAnsiTheme="minorHAnsi" w:cstheme="minorHAnsi"/>
          <w:sz w:val="22"/>
          <w:szCs w:val="22"/>
        </w:rPr>
        <w:t>___</w:t>
      </w:r>
    </w:p>
    <w:p w:rsidR="006F77E6" w:rsidRPr="006F77E6" w:rsidRDefault="006F77E6" w:rsidP="00503970">
      <w:pPr>
        <w:pStyle w:val="Default"/>
        <w:spacing w:after="10" w:line="360" w:lineRule="auto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Adresse :</w:t>
      </w:r>
      <w:r w:rsidR="00893278">
        <w:rPr>
          <w:rFonts w:asciiTheme="minorHAnsi" w:hAnsiTheme="minorHAnsi" w:cstheme="minorHAnsi"/>
          <w:sz w:val="22"/>
          <w:szCs w:val="22"/>
        </w:rPr>
        <w:t xml:space="preserve"> </w:t>
      </w: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503970">
        <w:rPr>
          <w:rFonts w:asciiTheme="minorHAnsi" w:hAnsiTheme="minorHAnsi" w:cstheme="minorHAnsi"/>
          <w:sz w:val="22"/>
          <w:szCs w:val="22"/>
        </w:rPr>
        <w:t>______________</w:t>
      </w:r>
    </w:p>
    <w:p w:rsidR="006F77E6" w:rsidRPr="006F77E6" w:rsidRDefault="006F77E6" w:rsidP="00503970">
      <w:pPr>
        <w:pStyle w:val="Default"/>
        <w:spacing w:after="10" w:line="360" w:lineRule="auto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Tél. :</w:t>
      </w:r>
      <w:r w:rsidR="00893278">
        <w:rPr>
          <w:rFonts w:asciiTheme="minorHAnsi" w:hAnsiTheme="minorHAnsi" w:cstheme="minorHAnsi"/>
          <w:sz w:val="22"/>
          <w:szCs w:val="22"/>
        </w:rPr>
        <w:t xml:space="preserve"> </w:t>
      </w: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6F77E6" w:rsidRPr="006F77E6" w:rsidRDefault="006F77E6" w:rsidP="00503970">
      <w:pPr>
        <w:pStyle w:val="Default"/>
        <w:spacing w:after="10" w:line="360" w:lineRule="auto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E-Mail : _______________________________________</w:t>
      </w:r>
      <w:r w:rsidR="00503970">
        <w:rPr>
          <w:rFonts w:asciiTheme="minorHAnsi" w:hAnsiTheme="minorHAnsi" w:cstheme="minorHAnsi"/>
          <w:sz w:val="22"/>
          <w:szCs w:val="22"/>
        </w:rPr>
        <w:t>_</w:t>
      </w:r>
    </w:p>
    <w:p w:rsidR="006F77E6" w:rsidRPr="006F77E6" w:rsidRDefault="006F77E6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Default"/>
        <w:numPr>
          <w:ilvl w:val="0"/>
          <w:numId w:val="38"/>
        </w:numPr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Plan d’action prévu pour la réalisation</w:t>
      </w:r>
    </w:p>
    <w:p w:rsidR="006F77E6" w:rsidRPr="006F77E6" w:rsidRDefault="006F77E6" w:rsidP="006F77E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6F77E6" w:rsidRDefault="006F77E6" w:rsidP="004068A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</w:t>
      </w:r>
      <w:r w:rsidR="00503970">
        <w:rPr>
          <w:rFonts w:asciiTheme="minorHAnsi" w:hAnsiTheme="minorHAnsi" w:cstheme="minorHAnsi"/>
          <w:sz w:val="22"/>
          <w:szCs w:val="22"/>
        </w:rPr>
        <w:t>________________</w:t>
      </w:r>
      <w:r w:rsidRPr="006F77E6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:rsidR="004068A6" w:rsidRDefault="004068A6" w:rsidP="004068A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4068A6" w:rsidRPr="006F77E6" w:rsidRDefault="004068A6" w:rsidP="004068A6">
      <w:pPr>
        <w:pStyle w:val="Default"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before="0" w:beforeAutospacing="0" w:after="0" w:afterAutospacing="0" w:line="256" w:lineRule="auto"/>
        <w:ind w:left="0"/>
        <w:contextualSpacing/>
        <w:rPr>
          <w:rFonts w:eastAsia="MS Mincho" w:cstheme="minorHAnsi"/>
          <w:color w:val="000000"/>
          <w:lang w:eastAsia="fr-FR"/>
        </w:rPr>
      </w:pPr>
      <w:r w:rsidRPr="006F77E6">
        <w:rPr>
          <w:rFonts w:eastAsia="MS Mincho" w:cstheme="minorHAnsi"/>
          <w:color w:val="000000"/>
          <w:lang w:eastAsia="fr-FR"/>
        </w:rPr>
        <w:t>Cadre temporel de réalisation (rétro-planning)</w:t>
      </w:r>
    </w:p>
    <w:p w:rsidR="006F77E6" w:rsidRDefault="006F77E6" w:rsidP="004068A6">
      <w:pPr>
        <w:rPr>
          <w:rFonts w:eastAsia="MS Mincho" w:cstheme="minorHAnsi"/>
          <w:color w:val="000000"/>
          <w:lang w:eastAsia="fr-FR"/>
        </w:rPr>
      </w:pPr>
      <w:r w:rsidRPr="006F77E6">
        <w:rPr>
          <w:rFonts w:eastAsia="MS Mincho" w:cstheme="minorHAnsi"/>
          <w:color w:val="000000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8A6" w:rsidRDefault="004068A6" w:rsidP="004068A6">
      <w:pPr>
        <w:rPr>
          <w:rFonts w:eastAsia="MS Mincho" w:cstheme="minorHAnsi"/>
          <w:color w:val="000000"/>
          <w:lang w:eastAsia="fr-FR"/>
        </w:rPr>
      </w:pPr>
    </w:p>
    <w:p w:rsidR="004068A6" w:rsidRPr="006F77E6" w:rsidRDefault="004068A6" w:rsidP="004068A6">
      <w:pPr>
        <w:rPr>
          <w:rFonts w:eastAsia="MS Mincho" w:cstheme="minorHAnsi"/>
          <w:color w:val="000000"/>
          <w:lang w:eastAsia="fr-FR"/>
        </w:rPr>
      </w:pPr>
    </w:p>
    <w:p w:rsidR="006F77E6" w:rsidRPr="004068A6" w:rsidRDefault="006F77E6" w:rsidP="006F77E6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before="0" w:beforeAutospacing="0" w:after="0" w:afterAutospacing="0" w:line="256" w:lineRule="auto"/>
        <w:ind w:left="0"/>
        <w:contextualSpacing/>
        <w:rPr>
          <w:rFonts w:eastAsia="Calibri" w:cstheme="minorHAnsi"/>
        </w:rPr>
      </w:pPr>
      <w:r w:rsidRPr="006F77E6">
        <w:rPr>
          <w:rFonts w:cstheme="minorHAnsi"/>
        </w:rPr>
        <w:t>Budget global prévisionnel : coûts(*) et retombées éventuelles du projet et participation souhaitée par NovaTris (*) Les coûts doivent se baser sur des devis joints au dossier</w:t>
      </w:r>
    </w:p>
    <w:p w:rsidR="004068A6" w:rsidRPr="004068A6" w:rsidRDefault="004068A6" w:rsidP="004068A6">
      <w:pPr>
        <w:pStyle w:val="Paragraphedeliste"/>
        <w:autoSpaceDE w:val="0"/>
        <w:autoSpaceDN w:val="0"/>
        <w:adjustRightInd w:val="0"/>
        <w:spacing w:before="0" w:beforeAutospacing="0" w:after="0" w:afterAutospacing="0" w:line="256" w:lineRule="auto"/>
        <w:contextualSpacing/>
        <w:rPr>
          <w:rFonts w:eastAsia="Calibri" w:cstheme="minorHAns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F77E6" w:rsidRPr="006F77E6" w:rsidTr="00893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  <w:r w:rsidRPr="006F77E6">
              <w:rPr>
                <w:rFonts w:cstheme="minorHAnsi"/>
              </w:rPr>
              <w:t xml:space="preserve">Désignation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  <w:r w:rsidRPr="006F77E6">
              <w:rPr>
                <w:rFonts w:cstheme="minorHAnsi"/>
              </w:rPr>
              <w:t>Dépenses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  <w:r w:rsidRPr="006F77E6">
              <w:rPr>
                <w:rFonts w:cstheme="minorHAnsi"/>
              </w:rPr>
              <w:t>Entrées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  <w:r w:rsidRPr="006F77E6">
              <w:rPr>
                <w:rFonts w:cstheme="minorHAnsi"/>
              </w:rPr>
              <w:t>Devis ?</w:t>
            </w:r>
          </w:p>
        </w:tc>
      </w:tr>
      <w:tr w:rsidR="006F77E6" w:rsidRPr="006F77E6" w:rsidTr="00893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</w:tr>
      <w:tr w:rsidR="006F77E6" w:rsidRPr="006F77E6" w:rsidTr="00893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</w:tr>
      <w:tr w:rsidR="006F77E6" w:rsidRPr="006F77E6" w:rsidTr="00893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</w:tr>
      <w:tr w:rsidR="006F77E6" w:rsidRPr="006F77E6" w:rsidTr="00893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6" w:rsidRPr="006F77E6" w:rsidRDefault="006F77E6" w:rsidP="00893278">
            <w:pPr>
              <w:pStyle w:val="Paragraphedeliste"/>
              <w:rPr>
                <w:rFonts w:cstheme="minorHAnsi"/>
              </w:rPr>
            </w:pPr>
          </w:p>
        </w:tc>
      </w:tr>
    </w:tbl>
    <w:p w:rsidR="006F77E6" w:rsidRDefault="006F77E6" w:rsidP="006F77E6">
      <w:pPr>
        <w:rPr>
          <w:rFonts w:eastAsia="Calibri" w:cstheme="minorHAnsi"/>
        </w:rPr>
      </w:pPr>
    </w:p>
    <w:p w:rsidR="004068A6" w:rsidRPr="006F77E6" w:rsidRDefault="004068A6" w:rsidP="006F77E6">
      <w:pPr>
        <w:rPr>
          <w:rFonts w:eastAsia="Calibri" w:cstheme="minorHAnsi"/>
        </w:rPr>
      </w:pPr>
    </w:p>
    <w:p w:rsidR="006F77E6" w:rsidRPr="006F77E6" w:rsidRDefault="006F77E6" w:rsidP="006F77E6">
      <w:pPr>
        <w:pStyle w:val="Default"/>
        <w:numPr>
          <w:ilvl w:val="0"/>
          <w:numId w:val="38"/>
        </w:numPr>
        <w:suppressAutoHyphens/>
        <w:autoSpaceDN/>
        <w:adjustRightInd/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Engagement d’écrire un rapport final (cf. règlement appel à projet Art. II c)</w:t>
      </w:r>
    </w:p>
    <w:p w:rsidR="006F77E6" w:rsidRPr="006F77E6" w:rsidRDefault="006F77E6" w:rsidP="006F77E6">
      <w:pPr>
        <w:pStyle w:val="Default"/>
        <w:suppressAutoHyphens/>
        <w:autoSpaceDN/>
        <w:adjustRightInd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4068A6">
      <w:pPr>
        <w:pStyle w:val="Default"/>
        <w:numPr>
          <w:ilvl w:val="0"/>
          <w:numId w:val="39"/>
        </w:numPr>
        <w:suppressAutoHyphens/>
        <w:autoSpaceDN/>
        <w:adjustRightInd/>
        <w:spacing w:after="10"/>
        <w:ind w:left="426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Je m’engage/Nous nous engageons de rendre un rapport final écrit au plus tard 1 mois après la fin du projet.</w:t>
      </w:r>
    </w:p>
    <w:p w:rsidR="006F77E6" w:rsidRPr="006F77E6" w:rsidRDefault="006F77E6" w:rsidP="006F77E6">
      <w:pPr>
        <w:pStyle w:val="Default"/>
        <w:suppressAutoHyphens/>
        <w:autoSpaceDN/>
        <w:adjustRightInd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Default"/>
        <w:suppressAutoHyphens/>
        <w:autoSpaceDN/>
        <w:adjustRightInd/>
        <w:spacing w:after="10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pStyle w:val="Default"/>
        <w:numPr>
          <w:ilvl w:val="0"/>
          <w:numId w:val="38"/>
        </w:numPr>
        <w:suppressAutoHyphens/>
        <w:autoSpaceDN/>
        <w:adjustRightInd/>
        <w:spacing w:after="10"/>
        <w:ind w:left="0"/>
        <w:rPr>
          <w:rFonts w:asciiTheme="minorHAnsi" w:hAnsiTheme="minorHAnsi" w:cstheme="minorHAnsi"/>
          <w:sz w:val="22"/>
          <w:szCs w:val="22"/>
        </w:rPr>
      </w:pPr>
      <w:r w:rsidRPr="006F77E6">
        <w:rPr>
          <w:rFonts w:asciiTheme="minorHAnsi" w:hAnsiTheme="minorHAnsi" w:cstheme="minorHAnsi"/>
          <w:sz w:val="22"/>
          <w:szCs w:val="22"/>
        </w:rPr>
        <w:t>RIB joint : oui/non</w:t>
      </w:r>
    </w:p>
    <w:p w:rsidR="006F77E6" w:rsidRPr="006F77E6" w:rsidRDefault="006F77E6" w:rsidP="006F77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  <w:r w:rsidRPr="006F77E6">
        <w:rPr>
          <w:rFonts w:cstheme="minorHAnsi"/>
        </w:rPr>
        <w:t>Lieu :</w:t>
      </w:r>
      <w:r w:rsidR="004068A6">
        <w:rPr>
          <w:rFonts w:cstheme="minorHAnsi"/>
        </w:rPr>
        <w:t xml:space="preserve"> </w:t>
      </w:r>
      <w:r w:rsidRPr="006F77E6">
        <w:rPr>
          <w:rFonts w:cstheme="minorHAnsi"/>
        </w:rPr>
        <w:t>_____________________</w:t>
      </w:r>
      <w:r w:rsidRPr="006F77E6">
        <w:rPr>
          <w:rFonts w:cstheme="minorHAnsi"/>
        </w:rPr>
        <w:tab/>
        <w:t>___</w:t>
      </w:r>
      <w:r w:rsidRPr="006F77E6">
        <w:rPr>
          <w:rFonts w:cstheme="minorHAnsi"/>
        </w:rPr>
        <w:tab/>
        <w:t>Date : _________________________</w:t>
      </w: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6F77E6" w:rsidP="006F77E6">
      <w:pPr>
        <w:rPr>
          <w:rFonts w:cstheme="minorHAnsi"/>
        </w:rPr>
      </w:pPr>
      <w:r w:rsidRPr="006F77E6">
        <w:rPr>
          <w:rFonts w:cstheme="minorHAnsi"/>
        </w:rPr>
        <w:t>Signatures(s) du/des porteurs du projet :</w:t>
      </w:r>
    </w:p>
    <w:p w:rsidR="006F77E6" w:rsidRPr="006F77E6" w:rsidRDefault="006F77E6" w:rsidP="006F77E6">
      <w:pPr>
        <w:rPr>
          <w:rFonts w:cstheme="minorHAnsi"/>
        </w:rPr>
      </w:pPr>
    </w:p>
    <w:p w:rsidR="006F77E6" w:rsidRPr="006F77E6" w:rsidRDefault="004068A6" w:rsidP="006F77E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6F77E6" w:rsidRPr="006F77E6" w:rsidSect="00D75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1418" w:left="156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61" w:rsidRDefault="000E1C61" w:rsidP="00114EE1">
      <w:r>
        <w:separator/>
      </w:r>
    </w:p>
  </w:endnote>
  <w:endnote w:type="continuationSeparator" w:id="0">
    <w:p w:rsidR="000E1C61" w:rsidRDefault="000E1C61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5" w:rsidRDefault="006106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2B" w:rsidRPr="009464F4" w:rsidRDefault="00825452" w:rsidP="009464F4">
    <w:pPr>
      <w:pStyle w:val="Pied-de-pageNovaTris"/>
    </w:pPr>
    <w:r w:rsidRPr="009464F4">
      <w:t>NovaTris,</w:t>
    </w:r>
    <w:r w:rsidR="00804BC7" w:rsidRPr="009464F4">
      <w:t> </w:t>
    </w:r>
    <w:r w:rsidRPr="009464F4">
      <w:t xml:space="preserve">Université de Haute-Alsace, </w:t>
    </w:r>
    <w:r w:rsidR="006106B5" w:rsidRPr="000305EF">
      <w:rPr>
        <w:rFonts w:eastAsia="MS Mincho" w:cs="Arial"/>
        <w:szCs w:val="14"/>
      </w:rPr>
      <w:t xml:space="preserve">1 rue </w:t>
    </w:r>
    <w:r w:rsidR="006106B5">
      <w:rPr>
        <w:rFonts w:eastAsia="MS Mincho" w:cs="Arial"/>
        <w:szCs w:val="14"/>
      </w:rPr>
      <w:t>Alfred Werner</w:t>
    </w:r>
    <w:r w:rsidRPr="009464F4">
      <w:t>, 68093 Mulhouse Cedex, France, www.novatris.uha.fr,</w:t>
    </w:r>
    <w:r w:rsidR="00804BC7" w:rsidRPr="009464F4">
      <w:t> </w:t>
    </w:r>
    <w:r w:rsidR="00787B15" w:rsidRPr="009464F4">
      <w:t>novatris@uha.fr</w:t>
    </w:r>
    <w:r w:rsidR="00787B15" w:rsidRPr="009464F4">
      <w:tab/>
    </w:r>
    <w:r w:rsidRPr="009464F4">
      <w:fldChar w:fldCharType="begin"/>
    </w:r>
    <w:r w:rsidRPr="009464F4">
      <w:instrText>PAGE   \* MERGEFORMAT</w:instrText>
    </w:r>
    <w:r w:rsidRPr="009464F4">
      <w:fldChar w:fldCharType="separate"/>
    </w:r>
    <w:r w:rsidR="00C537B2">
      <w:t>2</w:t>
    </w:r>
    <w:r w:rsidRPr="009464F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5" w:rsidRDefault="006106B5" w:rsidP="006106B5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F65311D" wp14:editId="2819FEA0">
              <wp:simplePos x="0" y="0"/>
              <wp:positionH relativeFrom="column">
                <wp:posOffset>-730514</wp:posOffset>
              </wp:positionH>
              <wp:positionV relativeFrom="paragraph">
                <wp:posOffset>35560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B1A3011" id="Groupe 9" o:spid="_x0000_s1026" style="position:absolute;margin-left:-57.5pt;margin-top:2.8pt;width:550.4pt;height:46.75pt;z-index:251664384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AqRPyT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6106B5" w:rsidRPr="000305EF" w:rsidRDefault="006106B5" w:rsidP="006106B5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6106B5" w:rsidRPr="000305EF" w:rsidRDefault="006106B5" w:rsidP="006106B5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6106B5" w:rsidRPr="00C537B2" w:rsidRDefault="006106B5" w:rsidP="006106B5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GB" w:eastAsia="fr-FR"/>
      </w:rPr>
    </w:pPr>
    <w:r w:rsidRPr="00C537B2">
      <w:rPr>
        <w:rFonts w:eastAsia="MS Mincho" w:cs="Arial"/>
        <w:color w:val="002060"/>
        <w:sz w:val="16"/>
        <w:szCs w:val="14"/>
        <w:lang w:val="en-GB" w:eastAsia="fr-FR"/>
      </w:rPr>
      <w:t xml:space="preserve">1 rue Alfred Werner, 68093 Mulhouse </w:t>
    </w:r>
    <w:proofErr w:type="spellStart"/>
    <w:r w:rsidRPr="00C537B2">
      <w:rPr>
        <w:rFonts w:eastAsia="MS Mincho" w:cs="Arial"/>
        <w:color w:val="002060"/>
        <w:sz w:val="16"/>
        <w:szCs w:val="14"/>
        <w:lang w:val="en-GB" w:eastAsia="fr-FR"/>
      </w:rPr>
      <w:t>Cedex</w:t>
    </w:r>
    <w:proofErr w:type="spellEnd"/>
    <w:r w:rsidRPr="00C537B2">
      <w:rPr>
        <w:rFonts w:eastAsia="MS Mincho" w:cs="Arial"/>
        <w:color w:val="002060"/>
        <w:sz w:val="16"/>
        <w:szCs w:val="14"/>
        <w:lang w:val="en-GB" w:eastAsia="fr-FR"/>
      </w:rPr>
      <w:t>, France</w:t>
    </w:r>
  </w:p>
  <w:p w:rsidR="006106B5" w:rsidRPr="00C537B2" w:rsidRDefault="006106B5" w:rsidP="006106B5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GB" w:eastAsia="fr-FR"/>
      </w:rPr>
    </w:pPr>
    <w:r w:rsidRPr="00C537B2">
      <w:rPr>
        <w:rFonts w:eastAsia="MS Mincho" w:cs="Arial"/>
        <w:color w:val="002060"/>
        <w:sz w:val="16"/>
        <w:szCs w:val="14"/>
        <w:lang w:val="en-GB" w:eastAsia="fr-FR"/>
      </w:rPr>
      <w:t>www.novatris.uha.fr, novatris@uha.fr</w:t>
    </w:r>
  </w:p>
  <w:p w:rsidR="009F2723" w:rsidRPr="00C537B2" w:rsidRDefault="009F2723" w:rsidP="006106B5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61" w:rsidRDefault="000E1C61" w:rsidP="00114EE1">
      <w:r>
        <w:separator/>
      </w:r>
    </w:p>
  </w:footnote>
  <w:footnote w:type="continuationSeparator" w:id="0">
    <w:p w:rsidR="000E1C61" w:rsidRDefault="000E1C61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B5" w:rsidRDefault="006106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DC" w:rsidRPr="003D2ACB" w:rsidRDefault="00ED1CDC" w:rsidP="009464F4">
    <w:pPr>
      <w:pStyle w:val="En-tteNovaTris"/>
    </w:pPr>
    <w:r w:rsidRPr="003D2ACB">
      <w:drawing>
        <wp:anchor distT="0" distB="0" distL="114300" distR="114300" simplePos="0" relativeHeight="251662336" behindDoc="0" locked="0" layoutInCell="1" allowOverlap="1" wp14:anchorId="6A40DA2B" wp14:editId="54FE84A7">
          <wp:simplePos x="0" y="0"/>
          <wp:positionH relativeFrom="column">
            <wp:posOffset>-792480</wp:posOffset>
          </wp:positionH>
          <wp:positionV relativeFrom="paragraph">
            <wp:posOffset>-88701</wp:posOffset>
          </wp:positionV>
          <wp:extent cx="1371600" cy="284916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t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84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B2" w:rsidRDefault="002248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333DD20" wp14:editId="37B6E207">
          <wp:simplePos x="0" y="0"/>
          <wp:positionH relativeFrom="column">
            <wp:posOffset>-795153</wp:posOffset>
          </wp:positionH>
          <wp:positionV relativeFrom="paragraph">
            <wp:posOffset>-36195</wp:posOffset>
          </wp:positionV>
          <wp:extent cx="3060000" cy="64800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ovatrisIDEF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18" r="25848" b="21289"/>
                  <a:stretch/>
                </pic:blipFill>
                <pic:spPr bwMode="auto">
                  <a:xfrm>
                    <a:off x="0" y="0"/>
                    <a:ext cx="30600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2BFB"/>
    <w:multiLevelType w:val="hybridMultilevel"/>
    <w:tmpl w:val="6234E13A"/>
    <w:lvl w:ilvl="0" w:tplc="040C000F">
      <w:start w:val="1"/>
      <w:numFmt w:val="decimal"/>
      <w:lvlText w:val="%1."/>
      <w:lvlJc w:val="left"/>
      <w:pPr>
        <w:ind w:left="2716" w:hanging="360"/>
      </w:pPr>
    </w:lvl>
    <w:lvl w:ilvl="1" w:tplc="040C0019">
      <w:start w:val="1"/>
      <w:numFmt w:val="lowerLetter"/>
      <w:lvlText w:val="%2."/>
      <w:lvlJc w:val="left"/>
      <w:pPr>
        <w:ind w:left="3436" w:hanging="360"/>
      </w:pPr>
    </w:lvl>
    <w:lvl w:ilvl="2" w:tplc="040C001B">
      <w:start w:val="1"/>
      <w:numFmt w:val="lowerRoman"/>
      <w:lvlText w:val="%3."/>
      <w:lvlJc w:val="right"/>
      <w:pPr>
        <w:ind w:left="4156" w:hanging="180"/>
      </w:pPr>
    </w:lvl>
    <w:lvl w:ilvl="3" w:tplc="040C000F">
      <w:start w:val="1"/>
      <w:numFmt w:val="decimal"/>
      <w:lvlText w:val="%4."/>
      <w:lvlJc w:val="left"/>
      <w:pPr>
        <w:ind w:left="4876" w:hanging="360"/>
      </w:pPr>
    </w:lvl>
    <w:lvl w:ilvl="4" w:tplc="040C0019">
      <w:start w:val="1"/>
      <w:numFmt w:val="lowerLetter"/>
      <w:lvlText w:val="%5."/>
      <w:lvlJc w:val="left"/>
      <w:pPr>
        <w:ind w:left="5596" w:hanging="360"/>
      </w:pPr>
    </w:lvl>
    <w:lvl w:ilvl="5" w:tplc="040C001B">
      <w:start w:val="1"/>
      <w:numFmt w:val="lowerRoman"/>
      <w:lvlText w:val="%6."/>
      <w:lvlJc w:val="right"/>
      <w:pPr>
        <w:ind w:left="6316" w:hanging="180"/>
      </w:pPr>
    </w:lvl>
    <w:lvl w:ilvl="6" w:tplc="040C000F">
      <w:start w:val="1"/>
      <w:numFmt w:val="decimal"/>
      <w:lvlText w:val="%7."/>
      <w:lvlJc w:val="left"/>
      <w:pPr>
        <w:ind w:left="7036" w:hanging="360"/>
      </w:pPr>
    </w:lvl>
    <w:lvl w:ilvl="7" w:tplc="040C0019">
      <w:start w:val="1"/>
      <w:numFmt w:val="lowerLetter"/>
      <w:lvlText w:val="%8."/>
      <w:lvlJc w:val="left"/>
      <w:pPr>
        <w:ind w:left="7756" w:hanging="360"/>
      </w:pPr>
    </w:lvl>
    <w:lvl w:ilvl="8" w:tplc="040C001B">
      <w:start w:val="1"/>
      <w:numFmt w:val="lowerRoman"/>
      <w:lvlText w:val="%9."/>
      <w:lvlJc w:val="right"/>
      <w:pPr>
        <w:ind w:left="8476" w:hanging="180"/>
      </w:pPr>
    </w:lvl>
  </w:abstractNum>
  <w:abstractNum w:abstractNumId="4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F7889"/>
    <w:multiLevelType w:val="multilevel"/>
    <w:tmpl w:val="F2845CA4"/>
    <w:numStyleLink w:val="ListeNiveauxNovaTris"/>
  </w:abstractNum>
  <w:abstractNum w:abstractNumId="1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>
    <w:nsid w:val="3F7069FC"/>
    <w:multiLevelType w:val="multilevel"/>
    <w:tmpl w:val="F2845CA4"/>
    <w:numStyleLink w:val="ListeNiveauxNovaTris"/>
  </w:abstractNum>
  <w:abstractNum w:abstractNumId="18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514461B7"/>
    <w:multiLevelType w:val="hybridMultilevel"/>
    <w:tmpl w:val="38B6F28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23BBD"/>
    <w:multiLevelType w:val="hybridMultilevel"/>
    <w:tmpl w:val="21CE3002"/>
    <w:lvl w:ilvl="0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9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9F2"/>
    <w:multiLevelType w:val="multilevel"/>
    <w:tmpl w:val="F2845CA4"/>
    <w:numStyleLink w:val="ListeNiveauxNovaTris"/>
  </w:abstractNum>
  <w:abstractNum w:abstractNumId="31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30"/>
  </w:num>
  <w:num w:numId="10">
    <w:abstractNumId w:val="14"/>
  </w:num>
  <w:num w:numId="11">
    <w:abstractNumId w:val="21"/>
  </w:num>
  <w:num w:numId="12">
    <w:abstractNumId w:val="7"/>
  </w:num>
  <w:num w:numId="13">
    <w:abstractNumId w:val="27"/>
  </w:num>
  <w:num w:numId="14">
    <w:abstractNumId w:val="2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6"/>
  </w:num>
  <w:num w:numId="20">
    <w:abstractNumId w:val="4"/>
  </w:num>
  <w:num w:numId="21">
    <w:abstractNumId w:val="11"/>
  </w:num>
  <w:num w:numId="22">
    <w:abstractNumId w:val="12"/>
  </w:num>
  <w:num w:numId="23">
    <w:abstractNumId w:val="23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2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EE"/>
    <w:rsid w:val="00010B26"/>
    <w:rsid w:val="000A6BE5"/>
    <w:rsid w:val="000D039E"/>
    <w:rsid w:val="000D20BD"/>
    <w:rsid w:val="000E1C61"/>
    <w:rsid w:val="000E1D20"/>
    <w:rsid w:val="00110CD7"/>
    <w:rsid w:val="00114EE1"/>
    <w:rsid w:val="00170FD3"/>
    <w:rsid w:val="00180C37"/>
    <w:rsid w:val="001A0C66"/>
    <w:rsid w:val="001B6129"/>
    <w:rsid w:val="001D4D5A"/>
    <w:rsid w:val="001E156E"/>
    <w:rsid w:val="00213377"/>
    <w:rsid w:val="0021707D"/>
    <w:rsid w:val="002248B2"/>
    <w:rsid w:val="0023210F"/>
    <w:rsid w:val="00292D86"/>
    <w:rsid w:val="00296EAB"/>
    <w:rsid w:val="002C1A33"/>
    <w:rsid w:val="002D2C2B"/>
    <w:rsid w:val="003342FC"/>
    <w:rsid w:val="00354BC6"/>
    <w:rsid w:val="003870D5"/>
    <w:rsid w:val="003B5D9F"/>
    <w:rsid w:val="003D0521"/>
    <w:rsid w:val="003D1D93"/>
    <w:rsid w:val="003D2ACB"/>
    <w:rsid w:val="003E3656"/>
    <w:rsid w:val="00400364"/>
    <w:rsid w:val="004068A6"/>
    <w:rsid w:val="0045063A"/>
    <w:rsid w:val="004519D6"/>
    <w:rsid w:val="004D6FE0"/>
    <w:rsid w:val="004E6749"/>
    <w:rsid w:val="00503970"/>
    <w:rsid w:val="00510966"/>
    <w:rsid w:val="00562D04"/>
    <w:rsid w:val="005B2603"/>
    <w:rsid w:val="005C395F"/>
    <w:rsid w:val="006106B5"/>
    <w:rsid w:val="0061551A"/>
    <w:rsid w:val="006355C3"/>
    <w:rsid w:val="00641FBC"/>
    <w:rsid w:val="006465EE"/>
    <w:rsid w:val="0066040A"/>
    <w:rsid w:val="0068409E"/>
    <w:rsid w:val="006F07CD"/>
    <w:rsid w:val="006F77E6"/>
    <w:rsid w:val="00787B15"/>
    <w:rsid w:val="007A7526"/>
    <w:rsid w:val="007B5C69"/>
    <w:rsid w:val="007C5B2A"/>
    <w:rsid w:val="007D4F60"/>
    <w:rsid w:val="00804BC7"/>
    <w:rsid w:val="008147AD"/>
    <w:rsid w:val="00825452"/>
    <w:rsid w:val="008447F7"/>
    <w:rsid w:val="00847495"/>
    <w:rsid w:val="00893278"/>
    <w:rsid w:val="008B5546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F2723"/>
    <w:rsid w:val="009F5BA1"/>
    <w:rsid w:val="00A504EE"/>
    <w:rsid w:val="00A51CB5"/>
    <w:rsid w:val="00A67927"/>
    <w:rsid w:val="00A729D8"/>
    <w:rsid w:val="00A97EAC"/>
    <w:rsid w:val="00AC453F"/>
    <w:rsid w:val="00AF5D91"/>
    <w:rsid w:val="00B416F6"/>
    <w:rsid w:val="00B45645"/>
    <w:rsid w:val="00B670C4"/>
    <w:rsid w:val="00BA232E"/>
    <w:rsid w:val="00BB7D68"/>
    <w:rsid w:val="00C01675"/>
    <w:rsid w:val="00C40597"/>
    <w:rsid w:val="00C537B2"/>
    <w:rsid w:val="00CC1EA3"/>
    <w:rsid w:val="00D721B1"/>
    <w:rsid w:val="00D7563C"/>
    <w:rsid w:val="00DB1473"/>
    <w:rsid w:val="00DE5C2C"/>
    <w:rsid w:val="00E40FA6"/>
    <w:rsid w:val="00ED1CDC"/>
    <w:rsid w:val="00EF3249"/>
    <w:rsid w:val="00F448B9"/>
    <w:rsid w:val="00F564DA"/>
    <w:rsid w:val="00F56B87"/>
    <w:rsid w:val="00F94154"/>
    <w:rsid w:val="00FD7D3B"/>
    <w:rsid w:val="00FE5BF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customStyle="1" w:styleId="TitreCar">
    <w:name w:val="Titre Car"/>
    <w:aliases w:val="Titre haut de page Car"/>
    <w:basedOn w:val="Policepardfaut"/>
    <w:link w:val="Titre"/>
    <w:locked/>
    <w:rsid w:val="006F77E6"/>
    <w:rPr>
      <w:rFonts w:asciiTheme="majorHAnsi" w:hAnsiTheme="majorHAnsi" w:cstheme="majorBidi"/>
      <w:b/>
      <w:color w:val="0070C0"/>
      <w:spacing w:val="5"/>
      <w:kern w:val="28"/>
      <w:sz w:val="22"/>
      <w:szCs w:val="22"/>
      <w:lang w:eastAsia="de-DE"/>
    </w:rPr>
  </w:style>
  <w:style w:type="paragraph" w:styleId="Titre">
    <w:name w:val="Title"/>
    <w:aliases w:val="Titre haut de page"/>
    <w:basedOn w:val="Normal"/>
    <w:next w:val="Normal"/>
    <w:link w:val="TitreCar"/>
    <w:qFormat/>
    <w:rsid w:val="006F77E6"/>
    <w:pPr>
      <w:spacing w:after="300"/>
      <w:ind w:left="1276"/>
      <w:contextualSpacing/>
      <w:jc w:val="center"/>
    </w:pPr>
    <w:rPr>
      <w:rFonts w:asciiTheme="majorHAnsi" w:hAnsiTheme="majorHAnsi" w:cstheme="majorBidi"/>
      <w:b/>
      <w:color w:val="0070C0"/>
      <w:spacing w:val="5"/>
      <w:kern w:val="28"/>
      <w:lang w:eastAsia="de-DE"/>
    </w:rPr>
  </w:style>
  <w:style w:type="character" w:customStyle="1" w:styleId="TitreCar1">
    <w:name w:val="Titre Car1"/>
    <w:basedOn w:val="Policepardfaut"/>
    <w:rsid w:val="006F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F77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customStyle="1" w:styleId="TitreCar">
    <w:name w:val="Titre Car"/>
    <w:aliases w:val="Titre haut de page Car"/>
    <w:basedOn w:val="Policepardfaut"/>
    <w:link w:val="Titre"/>
    <w:locked/>
    <w:rsid w:val="006F77E6"/>
    <w:rPr>
      <w:rFonts w:asciiTheme="majorHAnsi" w:hAnsiTheme="majorHAnsi" w:cstheme="majorBidi"/>
      <w:b/>
      <w:color w:val="0070C0"/>
      <w:spacing w:val="5"/>
      <w:kern w:val="28"/>
      <w:sz w:val="22"/>
      <w:szCs w:val="22"/>
      <w:lang w:eastAsia="de-DE"/>
    </w:rPr>
  </w:style>
  <w:style w:type="paragraph" w:styleId="Titre">
    <w:name w:val="Title"/>
    <w:aliases w:val="Titre haut de page"/>
    <w:basedOn w:val="Normal"/>
    <w:next w:val="Normal"/>
    <w:link w:val="TitreCar"/>
    <w:qFormat/>
    <w:rsid w:val="006F77E6"/>
    <w:pPr>
      <w:spacing w:after="300"/>
      <w:ind w:left="1276"/>
      <w:contextualSpacing/>
      <w:jc w:val="center"/>
    </w:pPr>
    <w:rPr>
      <w:rFonts w:asciiTheme="majorHAnsi" w:hAnsiTheme="majorHAnsi" w:cstheme="majorBidi"/>
      <w:b/>
      <w:color w:val="0070C0"/>
      <w:spacing w:val="5"/>
      <w:kern w:val="28"/>
      <w:lang w:eastAsia="de-DE"/>
    </w:rPr>
  </w:style>
  <w:style w:type="character" w:customStyle="1" w:styleId="TitreCar1">
    <w:name w:val="Titre Car1"/>
    <w:basedOn w:val="Policepardfaut"/>
    <w:rsid w:val="006F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F77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BDCE-5665-42F9-8B4B-FC2BF7F7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Annette Pasteau</cp:lastModifiedBy>
  <cp:revision>3</cp:revision>
  <dcterms:created xsi:type="dcterms:W3CDTF">2018-11-15T10:41:00Z</dcterms:created>
  <dcterms:modified xsi:type="dcterms:W3CDTF">2019-05-13T16:31:00Z</dcterms:modified>
</cp:coreProperties>
</file>